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CD98" w14:textId="77777777" w:rsidR="00C6629B" w:rsidRDefault="002E59F9" w:rsidP="00C6629B">
      <w:pPr>
        <w:spacing w:after="120" w:line="240" w:lineRule="auto"/>
        <w:rPr>
          <w:rFonts w:ascii="Verdana" w:hAnsi="Verdana"/>
          <w:b/>
          <w:sz w:val="24"/>
          <w:szCs w:val="24"/>
        </w:rPr>
      </w:pPr>
      <w:r w:rsidRPr="00116A68">
        <w:rPr>
          <w:b/>
          <w:noProof/>
          <w:color w:val="000000" w:themeColor="text1"/>
        </w:rPr>
        <w:drawing>
          <wp:inline distT="0" distB="0" distL="0" distR="0" wp14:anchorId="2B50021A" wp14:editId="376D6EA5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4415" w14:textId="77777777" w:rsidR="00C6629B" w:rsidRDefault="00C6629B" w:rsidP="00C6629B">
      <w:pPr>
        <w:spacing w:after="120" w:line="240" w:lineRule="auto"/>
        <w:rPr>
          <w:rFonts w:ascii="Verdana" w:hAnsi="Verdana"/>
          <w:b/>
          <w:sz w:val="24"/>
          <w:szCs w:val="24"/>
        </w:rPr>
      </w:pPr>
    </w:p>
    <w:p w14:paraId="3B979B4D" w14:textId="444A3E9F" w:rsidR="00AF2305" w:rsidRPr="00AF2305" w:rsidRDefault="00AF2305" w:rsidP="00C6629B">
      <w:pPr>
        <w:spacing w:after="120" w:line="240" w:lineRule="auto"/>
        <w:jc w:val="center"/>
        <w:rPr>
          <w:rFonts w:ascii="Verdana" w:hAnsi="Verdana"/>
          <w:b/>
          <w:sz w:val="24"/>
          <w:szCs w:val="24"/>
        </w:rPr>
      </w:pPr>
      <w:r w:rsidRPr="00AF2305">
        <w:rPr>
          <w:rFonts w:ascii="Verdana" w:hAnsi="Verdana"/>
          <w:b/>
          <w:sz w:val="24"/>
          <w:szCs w:val="24"/>
        </w:rPr>
        <w:t>Egyetemi Kutatói Ösztöndíj Program</w:t>
      </w:r>
    </w:p>
    <w:p w14:paraId="5F7640C9" w14:textId="465389BB" w:rsidR="001304F3" w:rsidRP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72B66A2A" w14:textId="2D4A36F2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proofErr w:type="spellStart"/>
      <w:r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P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</w:p>
    <w:p w14:paraId="5B13C524" w14:textId="4C594499" w:rsidR="006525C4" w:rsidRDefault="006F1726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</w:t>
      </w:r>
      <w:r w:rsidR="00DD5C75">
        <w:rPr>
          <w:rFonts w:ascii="Verdana" w:hAnsi="Verdana"/>
        </w:rPr>
        <w:t>/</w:t>
      </w:r>
      <w:r w:rsidR="000524C6">
        <w:rPr>
          <w:rFonts w:ascii="Verdana" w:hAnsi="Verdana"/>
        </w:rPr>
        <w:t>művészeti program tárgya</w:t>
      </w:r>
      <w:r w:rsidR="00F809C9">
        <w:rPr>
          <w:rFonts w:ascii="Verdana" w:hAnsi="Verdana"/>
        </w:rPr>
        <w:t xml:space="preserve">, a témaválasztás indoklása, motiváció </w:t>
      </w:r>
    </w:p>
    <w:p w14:paraId="207EE7E5" w14:textId="5EF5ED1E" w:rsidR="006525C4" w:rsidRDefault="006F1726">
      <w:pPr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>
      <w:pPr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83FA867" w14:textId="37F1C19D" w:rsidR="006525C4" w:rsidRDefault="00094343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ütemezése, 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AF2305">
        <w:rPr>
          <w:rFonts w:ascii="Verdana" w:hAnsi="Verdana"/>
        </w:rPr>
        <w:t>.</w:t>
      </w:r>
    </w:p>
    <w:p w14:paraId="0D2C2414" w14:textId="74963E98" w:rsidR="003D11DF" w:rsidRDefault="00094343">
      <w:pPr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>
      <w:pPr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1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4E7D3C7B" w14:textId="4A966FA4" w:rsidR="00094343" w:rsidRDefault="00094343">
      <w:pPr>
        <w:rPr>
          <w:rFonts w:ascii="Verdana" w:hAnsi="Verdana"/>
          <w:b/>
        </w:rPr>
      </w:pPr>
      <w:r w:rsidRPr="000B44FE">
        <w:rPr>
          <w:rFonts w:ascii="Verdana" w:hAnsi="Verdana"/>
          <w:b/>
        </w:rPr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1000A7A1" w14:textId="4C0FADD2" w:rsidR="006525C4" w:rsidRDefault="00AF2305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14:paraId="042B77C6" w14:textId="6DDAD196" w:rsidR="006525C4" w:rsidRPr="003D11DF" w:rsidRDefault="00AF2305">
      <w:pPr>
        <w:rPr>
          <w:rFonts w:ascii="Verdana" w:hAnsi="Verdana"/>
          <w:b/>
        </w:rPr>
      </w:pPr>
      <w:r>
        <w:rPr>
          <w:rFonts w:ascii="Verdana" w:hAnsi="Verdana"/>
          <w:b/>
        </w:rPr>
        <w:t>9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76283615" w:rsidR="006525C4" w:rsidRPr="00831A6D" w:rsidRDefault="006F1726" w:rsidP="00831A6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AF2305">
        <w:rPr>
          <w:rFonts w:ascii="Verdana" w:hAnsi="Verdana"/>
          <w:b/>
        </w:rPr>
        <w:t>0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2"/>
      </w:r>
      <w:r w:rsidR="00831A6D">
        <w:rPr>
          <w:rFonts w:ascii="Verdana" w:hAnsi="Verdana"/>
          <w:b/>
        </w:rPr>
        <w:t xml:space="preserve">: </w:t>
      </w: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</w:t>
      </w:r>
      <w:proofErr w:type="gramStart"/>
      <w:r>
        <w:rPr>
          <w:rFonts w:ascii="Verdana" w:hAnsi="Verdana" w:cs="Verdana"/>
          <w:color w:val="000000"/>
        </w:rPr>
        <w:t>…….</w:t>
      </w:r>
      <w:proofErr w:type="gramEnd"/>
      <w:r>
        <w:rPr>
          <w:rFonts w:ascii="Verdana" w:hAnsi="Verdana" w:cs="Verdana"/>
          <w:color w:val="000000"/>
        </w:rPr>
        <w:t>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  <w:t>………………………………………</w:t>
      </w:r>
    </w:p>
    <w:p w14:paraId="452E4DA5" w14:textId="77777777" w:rsidR="005244BA" w:rsidRDefault="00703826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</w:t>
      </w:r>
      <w:r w:rsidR="005244BA" w:rsidRPr="005244BA">
        <w:rPr>
          <w:rFonts w:ascii="Verdana" w:hAnsi="Verdana" w:cs="Verdana"/>
          <w:color w:val="000000"/>
        </w:rPr>
        <w:t>témavezető</w:t>
      </w:r>
      <w:r w:rsidR="005244BA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olvasható </w:t>
      </w:r>
      <w:r w:rsidR="005244BA"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3"/>
      </w:r>
      <w:r w:rsidR="005244BA" w:rsidRPr="005244BA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 w:rsidR="005244BA" w:rsidRPr="005244BA">
        <w:rPr>
          <w:rFonts w:ascii="Verdana" w:hAnsi="Verdana" w:cs="Verdana"/>
          <w:color w:val="000000"/>
        </w:rPr>
        <w:t xml:space="preserve">      </w:t>
      </w:r>
      <w:r w:rsidR="005244BA">
        <w:rPr>
          <w:rFonts w:ascii="Verdana" w:hAnsi="Verdana" w:cs="Verdana"/>
          <w:color w:val="000000"/>
        </w:rPr>
        <w:t xml:space="preserve">                   pályázó olvasható neve  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77777777" w:rsidR="00703E90" w:rsidRDefault="00515668" w:rsidP="00703E90">
      <w:pPr>
        <w:tabs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4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1304F3">
      <w:headerReference w:type="default" r:id="rId9"/>
      <w:footerReference w:type="default" r:id="rId10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2E4D2F53" w:rsidR="002055AA" w:rsidRPr="00D06D50" w:rsidRDefault="002055AA" w:rsidP="00D06D50">
      <w:pPr>
        <w:spacing w:after="0"/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 xml:space="preserve">a pályázati kiírás </w:t>
      </w:r>
      <w:r w:rsidR="00AF2305">
        <w:rPr>
          <w:rFonts w:ascii="Verdana" w:eastAsia="Times New Roman" w:hAnsi="Verdana" w:cs="Times New Roman"/>
          <w:color w:val="auto"/>
          <w:sz w:val="16"/>
          <w:szCs w:val="16"/>
        </w:rPr>
        <w:t xml:space="preserve">megadott </w:t>
      </w:r>
      <w:r w:rsidRPr="00D06D50">
        <w:rPr>
          <w:rFonts w:ascii="Verdana" w:eastAsia="Times New Roman" w:hAnsi="Verdana" w:cs="Times New Roman"/>
          <w:color w:val="auto"/>
          <w:sz w:val="16"/>
          <w:szCs w:val="16"/>
        </w:rPr>
        <w:t>pontja alapján</w:t>
      </w:r>
    </w:p>
  </w:footnote>
  <w:footnote w:id="2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3">
    <w:p w14:paraId="42DEC0A5" w14:textId="276107CB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AF2305">
        <w:rPr>
          <w:rFonts w:ascii="Verdana" w:hAnsi="Verdana"/>
          <w:sz w:val="16"/>
          <w:szCs w:val="16"/>
        </w:rPr>
        <w:t>fiatal oktató/kutatói</w:t>
      </w:r>
      <w:r w:rsidRPr="00D06D50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  <w:footnote w:id="4">
    <w:p w14:paraId="7691568D" w14:textId="5946B8C8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AF2305">
        <w:rPr>
          <w:rFonts w:ascii="Verdana" w:hAnsi="Verdana"/>
          <w:sz w:val="16"/>
          <w:szCs w:val="16"/>
        </w:rPr>
        <w:t>fiatal oktató/kutatói</w:t>
      </w:r>
      <w:r w:rsidRPr="006C7175">
        <w:rPr>
          <w:rFonts w:ascii="Verdana" w:hAnsi="Verdana"/>
          <w:sz w:val="16"/>
          <w:szCs w:val="16"/>
        </w:rPr>
        <w:t xml:space="preserve">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0C4F40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2E59F9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2F58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2305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6629B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E07D99"/>
    <w:rsid w:val="00E07E24"/>
    <w:rsid w:val="00E23A65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8083-A28E-441B-ADBD-01CF4026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Hajdú Mónika</cp:lastModifiedBy>
  <cp:revision>16</cp:revision>
  <cp:lastPrinted>2019-02-27T09:33:00Z</cp:lastPrinted>
  <dcterms:created xsi:type="dcterms:W3CDTF">2023-02-23T15:27:00Z</dcterms:created>
  <dcterms:modified xsi:type="dcterms:W3CDTF">2024-04-22T12:36:00Z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